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49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：</w:t>
      </w:r>
    </w:p>
    <w:p w14:paraId="027DDA82">
      <w:pPr>
        <w:spacing w:before="30" w:line="204" w:lineRule="auto"/>
        <w:jc w:val="center"/>
        <w:rPr>
          <w:rFonts w:hint="default" w:ascii="宋体" w:hAnsi="宋体" w:eastAsia="宋体" w:cs="宋体"/>
          <w:b/>
          <w:bCs/>
          <w:spacing w:val="-2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江苏省血液净化护理创新成果展示</w:t>
      </w:r>
    </w:p>
    <w:tbl>
      <w:tblPr>
        <w:tblStyle w:val="4"/>
        <w:tblpPr w:leftFromText="180" w:rightFromText="180" w:vertAnchor="text" w:horzAnchor="page" w:tblpXSpec="center" w:tblpY="475"/>
        <w:tblOverlap w:val="never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907"/>
        <w:gridCol w:w="2618"/>
        <w:gridCol w:w="2227"/>
      </w:tblGrid>
      <w:tr w14:paraId="1C60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91" w:type="dxa"/>
            <w:vAlign w:val="center"/>
          </w:tcPr>
          <w:p w14:paraId="1F511A0B">
            <w:pPr>
              <w:pStyle w:val="2"/>
              <w:spacing w:before="98" w:line="222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报送单位</w:t>
            </w:r>
          </w:p>
        </w:tc>
        <w:tc>
          <w:tcPr>
            <w:tcW w:w="1907" w:type="dxa"/>
          </w:tcPr>
          <w:p w14:paraId="772355C8">
            <w:pPr>
              <w:pStyle w:val="2"/>
              <w:spacing w:before="98" w:line="222" w:lineRule="auto"/>
              <w:rPr>
                <w:rFonts w:hint="eastAsia"/>
                <w:spacing w:val="-17"/>
                <w:sz w:val="30"/>
                <w:szCs w:val="28"/>
                <w:vertAlign w:val="baseline"/>
              </w:rPr>
            </w:pPr>
          </w:p>
        </w:tc>
        <w:tc>
          <w:tcPr>
            <w:tcW w:w="2618" w:type="dxa"/>
            <w:vAlign w:val="center"/>
          </w:tcPr>
          <w:p w14:paraId="3F96DF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ind w:left="119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产品（成果、项目）</w:t>
            </w:r>
          </w:p>
          <w:p w14:paraId="70BE8D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ind w:left="119"/>
              <w:jc w:val="center"/>
              <w:textAlignment w:val="auto"/>
              <w:rPr>
                <w:rFonts w:hint="eastAsia"/>
                <w:spacing w:val="-17"/>
                <w:sz w:val="30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2227" w:type="dxa"/>
          </w:tcPr>
          <w:p w14:paraId="284101D4">
            <w:pPr>
              <w:pStyle w:val="2"/>
              <w:spacing w:before="98" w:line="222" w:lineRule="auto"/>
              <w:rPr>
                <w:rFonts w:hint="eastAsia"/>
                <w:spacing w:val="-17"/>
                <w:sz w:val="30"/>
                <w:szCs w:val="28"/>
                <w:vertAlign w:val="baseline"/>
              </w:rPr>
            </w:pPr>
          </w:p>
        </w:tc>
      </w:tr>
      <w:tr w14:paraId="589C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91" w:type="dxa"/>
          </w:tcPr>
          <w:p w14:paraId="3C5E77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ind w:left="119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  <w:p w14:paraId="008ABC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ind w:left="119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（限报5人）</w:t>
            </w:r>
          </w:p>
        </w:tc>
        <w:tc>
          <w:tcPr>
            <w:tcW w:w="6752" w:type="dxa"/>
            <w:gridSpan w:val="3"/>
          </w:tcPr>
          <w:p w14:paraId="255B4102">
            <w:pPr>
              <w:pStyle w:val="2"/>
              <w:spacing w:before="98" w:line="222" w:lineRule="auto"/>
              <w:rPr>
                <w:rFonts w:hint="eastAsia"/>
                <w:spacing w:val="-17"/>
                <w:sz w:val="30"/>
                <w:szCs w:val="28"/>
                <w:vertAlign w:val="baseline"/>
              </w:rPr>
            </w:pPr>
          </w:p>
        </w:tc>
      </w:tr>
      <w:tr w14:paraId="2B4B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1991" w:type="dxa"/>
            <w:vAlign w:val="center"/>
          </w:tcPr>
          <w:p w14:paraId="623125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ind w:left="119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产品</w:t>
            </w:r>
          </w:p>
          <w:p w14:paraId="4EF044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ind w:left="119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（成果、项目）</w:t>
            </w:r>
          </w:p>
          <w:p w14:paraId="5C1F35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（300字内）</w:t>
            </w:r>
          </w:p>
          <w:p w14:paraId="6A77DB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ind w:left="119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  <w:t>绍</w:t>
            </w:r>
          </w:p>
          <w:p w14:paraId="1BEAEC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pacing w:val="-17"/>
                <w:sz w:val="30"/>
                <w:szCs w:val="28"/>
                <w:vertAlign w:val="baseline"/>
              </w:rPr>
            </w:pPr>
          </w:p>
        </w:tc>
        <w:tc>
          <w:tcPr>
            <w:tcW w:w="6752" w:type="dxa"/>
            <w:gridSpan w:val="3"/>
          </w:tcPr>
          <w:p w14:paraId="7EA857F7">
            <w:pPr>
              <w:pStyle w:val="2"/>
              <w:spacing w:before="98" w:line="222" w:lineRule="auto"/>
              <w:rPr>
                <w:rFonts w:hint="eastAsia"/>
                <w:spacing w:val="-17"/>
                <w:sz w:val="30"/>
                <w:szCs w:val="28"/>
                <w:vertAlign w:val="baseline"/>
              </w:rPr>
            </w:pPr>
          </w:p>
        </w:tc>
      </w:tr>
      <w:tr w14:paraId="2455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1991" w:type="dxa"/>
            <w:vAlign w:val="center"/>
          </w:tcPr>
          <w:p w14:paraId="7EE3D8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产品</w:t>
            </w:r>
          </w:p>
          <w:p w14:paraId="7485B8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（成果、项目）</w:t>
            </w:r>
          </w:p>
          <w:p w14:paraId="55EADC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图片及反映</w:t>
            </w:r>
          </w:p>
          <w:p w14:paraId="176D64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科研、生产、</w:t>
            </w:r>
          </w:p>
          <w:p w14:paraId="4D6C60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应用的场景</w:t>
            </w:r>
          </w:p>
          <w:p w14:paraId="54656E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8" w:line="260" w:lineRule="exact"/>
              <w:jc w:val="center"/>
              <w:textAlignment w:val="auto"/>
              <w:rPr>
                <w:rFonts w:hint="eastAsia"/>
                <w:spacing w:val="-17"/>
                <w:sz w:val="30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</w:tc>
        <w:tc>
          <w:tcPr>
            <w:tcW w:w="6752" w:type="dxa"/>
            <w:gridSpan w:val="3"/>
          </w:tcPr>
          <w:p w14:paraId="057BEA41">
            <w:pPr>
              <w:pStyle w:val="2"/>
              <w:spacing w:before="98" w:line="222" w:lineRule="auto"/>
              <w:rPr>
                <w:rFonts w:hint="eastAsia"/>
                <w:spacing w:val="-17"/>
                <w:sz w:val="30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  <w:t>（可以文字、图片、视频等形式说明）</w:t>
            </w:r>
          </w:p>
        </w:tc>
      </w:tr>
    </w:tbl>
    <w:p w14:paraId="06E74E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DU1MGNkMzYxOWI4NjE5NzdlNGVjNDk4YWMzNjYifQ=="/>
  </w:docVars>
  <w:rsids>
    <w:rsidRoot w:val="29B163C6"/>
    <w:rsid w:val="297B2240"/>
    <w:rsid w:val="29B163C6"/>
    <w:rsid w:val="3ADA0363"/>
    <w:rsid w:val="694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1"/>
    <w:qFormat/>
    <w:uiPriority w:val="0"/>
    <w:rPr>
      <w:rFonts w:ascii="Times New Roman" w:hAnsi="Times New Roman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2024-06-20T10:36:00Z</dcterms:created>
  <dc:creator>啵啵虎</dc:creator>
  <cp:lastModifiedBy>啵啵虎</cp:lastModifiedBy>
  <dcterms:modified xsi:type="dcterms:W3CDTF">2024-06-20T10:37:01Z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CA65537CFA3849DD9E10CBB4FE240675_11</vt:lpwstr>
  </property>
</Properties>
</file>